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A1" w:rsidRPr="00E10EA1" w:rsidRDefault="00371C8B" w:rsidP="00E10E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0EA1">
        <w:rPr>
          <w:rFonts w:ascii="Times New Roman" w:hAnsi="Times New Roman" w:cs="Times New Roman"/>
          <w:b/>
          <w:sz w:val="44"/>
          <w:szCs w:val="44"/>
        </w:rPr>
        <w:t>НА ТЕРРИТОРИИ РЕСПУБЛИКИ ХАКАСИЯ</w:t>
      </w:r>
    </w:p>
    <w:p w:rsidR="00E10EA1" w:rsidRPr="00E10EA1" w:rsidRDefault="00371C8B" w:rsidP="00E10EA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10EA1">
        <w:rPr>
          <w:rFonts w:ascii="Times New Roman" w:hAnsi="Times New Roman" w:cs="Times New Roman"/>
          <w:b/>
          <w:sz w:val="44"/>
          <w:szCs w:val="44"/>
          <w:u w:val="single"/>
        </w:rPr>
        <w:t>ВВЕДЕН</w:t>
      </w:r>
    </w:p>
    <w:p w:rsidR="00371C8B" w:rsidRPr="00E10EA1" w:rsidRDefault="00371C8B" w:rsidP="00E10EA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10EA1">
        <w:rPr>
          <w:rFonts w:ascii="Times New Roman" w:hAnsi="Times New Roman" w:cs="Times New Roman"/>
          <w:b/>
          <w:sz w:val="44"/>
          <w:szCs w:val="44"/>
          <w:u w:val="single"/>
        </w:rPr>
        <w:t>ОСОБЫЙ ПРОТИВОПОЖАРНЫЙ РЕЖИМ!</w:t>
      </w:r>
    </w:p>
    <w:p w:rsidR="00F062B1" w:rsidRPr="00E10EA1" w:rsidRDefault="00371C8B" w:rsidP="00F4744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0EA1">
        <w:rPr>
          <w:rFonts w:ascii="Times New Roman" w:hAnsi="Times New Roman" w:cs="Times New Roman"/>
          <w:b/>
          <w:sz w:val="44"/>
          <w:szCs w:val="44"/>
        </w:rPr>
        <w:t>в период с 10 апреля по 10 мая 2017 года</w:t>
      </w:r>
    </w:p>
    <w:p w:rsidR="00371C8B" w:rsidRPr="00E10EA1" w:rsidRDefault="00371C8B" w:rsidP="00F4744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10EA1">
        <w:rPr>
          <w:rFonts w:ascii="Times New Roman" w:hAnsi="Times New Roman" w:cs="Times New Roman"/>
          <w:b/>
          <w:sz w:val="44"/>
          <w:szCs w:val="44"/>
          <w:u w:val="single"/>
        </w:rPr>
        <w:t>ЗАПРЕЩАЕТСЯ:</w:t>
      </w:r>
    </w:p>
    <w:p w:rsidR="00E10EA1" w:rsidRDefault="00371C8B" w:rsidP="00E10EA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E10EA1">
        <w:rPr>
          <w:rFonts w:ascii="Times New Roman" w:hAnsi="Times New Roman" w:cs="Times New Roman"/>
          <w:sz w:val="40"/>
          <w:szCs w:val="40"/>
        </w:rPr>
        <w:t>- разведение костров, проведение пожароопасных работ на</w:t>
      </w:r>
      <w:r w:rsidR="00E10EA1">
        <w:rPr>
          <w:rFonts w:ascii="Times New Roman" w:hAnsi="Times New Roman" w:cs="Times New Roman"/>
          <w:sz w:val="40"/>
          <w:szCs w:val="40"/>
        </w:rPr>
        <w:t xml:space="preserve"> </w:t>
      </w:r>
      <w:r w:rsidRPr="00E10EA1">
        <w:rPr>
          <w:rFonts w:ascii="Times New Roman" w:hAnsi="Times New Roman" w:cs="Times New Roman"/>
          <w:sz w:val="40"/>
          <w:szCs w:val="40"/>
        </w:rPr>
        <w:t>определенных участках;</w:t>
      </w:r>
    </w:p>
    <w:p w:rsidR="00E10EA1" w:rsidRPr="00E10EA1" w:rsidRDefault="00E10EA1" w:rsidP="00E10EA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E10EA1" w:rsidRDefault="00E10EA1" w:rsidP="00E10EA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E10EA1">
        <w:rPr>
          <w:rFonts w:ascii="Times New Roman" w:hAnsi="Times New Roman" w:cs="Times New Roman"/>
          <w:sz w:val="40"/>
          <w:szCs w:val="40"/>
        </w:rPr>
        <w:t xml:space="preserve">- </w:t>
      </w:r>
      <w:r w:rsidR="00371C8B" w:rsidRPr="00E10EA1">
        <w:rPr>
          <w:rFonts w:ascii="Times New Roman" w:hAnsi="Times New Roman" w:cs="Times New Roman"/>
          <w:sz w:val="40"/>
          <w:szCs w:val="40"/>
        </w:rPr>
        <w:t>сжигание мусора (отходов) на территориях населенных пунктов 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71C8B" w:rsidRPr="00E10EA1">
        <w:rPr>
          <w:rFonts w:ascii="Times New Roman" w:hAnsi="Times New Roman" w:cs="Times New Roman"/>
          <w:sz w:val="40"/>
          <w:szCs w:val="40"/>
        </w:rPr>
        <w:t>организаций;</w:t>
      </w:r>
    </w:p>
    <w:p w:rsidR="00E10EA1" w:rsidRPr="00E10EA1" w:rsidRDefault="00E10EA1" w:rsidP="00E10EA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E10EA1" w:rsidRPr="00E10EA1" w:rsidRDefault="00371C8B" w:rsidP="00E10EA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E10EA1">
        <w:rPr>
          <w:rFonts w:ascii="Times New Roman" w:hAnsi="Times New Roman" w:cs="Times New Roman"/>
          <w:sz w:val="40"/>
          <w:szCs w:val="40"/>
        </w:rPr>
        <w:t>- на период устойчивой сухой, жаркой и ветреной погоды, при объ</w:t>
      </w:r>
      <w:r w:rsidR="00E10EA1" w:rsidRPr="00E10EA1">
        <w:rPr>
          <w:rFonts w:ascii="Times New Roman" w:hAnsi="Times New Roman" w:cs="Times New Roman"/>
          <w:sz w:val="40"/>
          <w:szCs w:val="40"/>
        </w:rPr>
        <w:t>явлении</w:t>
      </w:r>
    </w:p>
    <w:p w:rsidR="00E10EA1" w:rsidRPr="00E10EA1" w:rsidRDefault="00371C8B" w:rsidP="00E10EA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E10EA1">
        <w:rPr>
          <w:rFonts w:ascii="Times New Roman" w:hAnsi="Times New Roman" w:cs="Times New Roman"/>
          <w:sz w:val="40"/>
          <w:szCs w:val="40"/>
        </w:rPr>
        <w:t>штормового предупреждения топить печи, котельные установки без</w:t>
      </w:r>
    </w:p>
    <w:p w:rsidR="00371C8B" w:rsidRPr="00E10EA1" w:rsidRDefault="00371C8B" w:rsidP="00E10EA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E10EA1">
        <w:rPr>
          <w:rFonts w:ascii="Times New Roman" w:hAnsi="Times New Roman" w:cs="Times New Roman"/>
          <w:sz w:val="40"/>
          <w:szCs w:val="40"/>
        </w:rPr>
        <w:t>дымников, искрогасителей или других подобных устрой</w:t>
      </w:r>
      <w:r w:rsidR="00013FAE" w:rsidRPr="00E10EA1">
        <w:rPr>
          <w:rFonts w:ascii="Times New Roman" w:hAnsi="Times New Roman" w:cs="Times New Roman"/>
          <w:sz w:val="40"/>
          <w:szCs w:val="40"/>
        </w:rPr>
        <w:t>ств.</w:t>
      </w:r>
    </w:p>
    <w:p w:rsidR="00F4744A" w:rsidRPr="00F4744A" w:rsidRDefault="00F4744A" w:rsidP="00E10EA1">
      <w:pPr>
        <w:jc w:val="both"/>
      </w:pPr>
    </w:p>
    <w:p w:rsidR="00F4744A" w:rsidRDefault="00F4744A" w:rsidP="00F4744A"/>
    <w:p w:rsidR="00371C8B" w:rsidRPr="00F4744A" w:rsidRDefault="00F4744A" w:rsidP="00F4744A">
      <w:pPr>
        <w:jc w:val="right"/>
        <w:rPr>
          <w:rFonts w:ascii="Times New Roman" w:hAnsi="Times New Roman" w:cs="Times New Roman"/>
          <w:sz w:val="40"/>
          <w:szCs w:val="40"/>
        </w:rPr>
      </w:pPr>
      <w:r w:rsidRPr="00F4744A">
        <w:rPr>
          <w:rFonts w:ascii="Times New Roman" w:hAnsi="Times New Roman" w:cs="Times New Roman"/>
          <w:sz w:val="40"/>
          <w:szCs w:val="40"/>
        </w:rPr>
        <w:t>ГКУ РХ «Противопожарная служба»</w:t>
      </w:r>
    </w:p>
    <w:sectPr w:rsidR="00371C8B" w:rsidRPr="00F4744A" w:rsidSect="00013F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371C8B"/>
    <w:rsid w:val="00013FAE"/>
    <w:rsid w:val="00371C8B"/>
    <w:rsid w:val="003D1988"/>
    <w:rsid w:val="00E10EA1"/>
    <w:rsid w:val="00F062B1"/>
    <w:rsid w:val="00F4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Ops4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2017-04-10T08:27:00Z</cp:lastPrinted>
  <dcterms:created xsi:type="dcterms:W3CDTF">2017-04-12T02:40:00Z</dcterms:created>
  <dcterms:modified xsi:type="dcterms:W3CDTF">2017-04-12T02:40:00Z</dcterms:modified>
</cp:coreProperties>
</file>